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15" w:rsidRDefault="00E240E4" w:rsidP="00D37B15">
      <w:pPr>
        <w:spacing w:after="0"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OŠ DR. VINKA ŽGANCA VRATIŠINEC</w:t>
      </w:r>
    </w:p>
    <w:p w:rsidR="00EE2C5A" w:rsidRDefault="00EE2C5A" w:rsidP="00D37B15">
      <w:pPr>
        <w:spacing w:after="0"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ŠKOLSKA 4, VRATIŠINEC </w:t>
      </w:r>
    </w:p>
    <w:p w:rsidR="00EE2C5A" w:rsidRPr="00EC6E3A" w:rsidRDefault="00EE2C5A" w:rsidP="00D37B15">
      <w:pPr>
        <w:spacing w:after="0"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40315 MURSKO SREDIŠĆE</w:t>
      </w:r>
    </w:p>
    <w:p w:rsidR="00D37B15" w:rsidRPr="00EC6E3A" w:rsidRDefault="00D37B15" w:rsidP="00D37B15">
      <w:pPr>
        <w:spacing w:after="0" w:line="257" w:lineRule="auto"/>
        <w:rPr>
          <w:rFonts w:cstheme="minorHAnsi"/>
          <w:sz w:val="24"/>
          <w:szCs w:val="24"/>
        </w:rPr>
      </w:pPr>
      <w:r w:rsidRPr="00EC6E3A">
        <w:rPr>
          <w:rFonts w:cstheme="minorHAnsi"/>
          <w:sz w:val="24"/>
          <w:szCs w:val="24"/>
        </w:rPr>
        <w:t>KLASA:</w:t>
      </w:r>
      <w:r w:rsidR="00E240E4">
        <w:rPr>
          <w:rFonts w:cstheme="minorHAnsi"/>
          <w:sz w:val="24"/>
          <w:szCs w:val="24"/>
        </w:rPr>
        <w:t xml:space="preserve"> 602-01-01/20-01/</w:t>
      </w:r>
      <w:r w:rsidR="00F13DB5">
        <w:rPr>
          <w:rFonts w:cstheme="minorHAnsi"/>
          <w:sz w:val="24"/>
          <w:szCs w:val="24"/>
        </w:rPr>
        <w:t>19</w:t>
      </w:r>
    </w:p>
    <w:p w:rsidR="00D37B15" w:rsidRPr="00EC6E3A" w:rsidRDefault="00D37B15" w:rsidP="00D37B15">
      <w:pPr>
        <w:spacing w:after="0" w:line="257" w:lineRule="auto"/>
        <w:rPr>
          <w:rFonts w:cstheme="minorHAnsi"/>
          <w:sz w:val="24"/>
          <w:szCs w:val="24"/>
        </w:rPr>
      </w:pPr>
      <w:r w:rsidRPr="00EC6E3A">
        <w:rPr>
          <w:rFonts w:cstheme="minorHAnsi"/>
          <w:sz w:val="24"/>
          <w:szCs w:val="24"/>
        </w:rPr>
        <w:t>URBROJ:</w:t>
      </w:r>
      <w:r w:rsidR="00E240E4">
        <w:rPr>
          <w:rFonts w:cstheme="minorHAnsi"/>
          <w:sz w:val="24"/>
          <w:szCs w:val="24"/>
        </w:rPr>
        <w:t xml:space="preserve"> 2109-49-20-01</w:t>
      </w:r>
    </w:p>
    <w:p w:rsidR="00D37B15" w:rsidRPr="00EC6E3A" w:rsidRDefault="00D37B15" w:rsidP="00D37B15">
      <w:pPr>
        <w:spacing w:line="256" w:lineRule="auto"/>
        <w:rPr>
          <w:rFonts w:ascii="Arial" w:hAnsi="Arial" w:cs="Arial"/>
        </w:rPr>
      </w:pPr>
    </w:p>
    <w:p w:rsidR="00D37B15" w:rsidRPr="00EC6E3A" w:rsidRDefault="00D37B15" w:rsidP="00D37B15">
      <w:pPr>
        <w:spacing w:line="256" w:lineRule="auto"/>
        <w:rPr>
          <w:rFonts w:ascii="Arial" w:hAnsi="Arial" w:cs="Arial"/>
        </w:rPr>
      </w:pPr>
    </w:p>
    <w:p w:rsidR="00D37B15" w:rsidRPr="00EC6E3A" w:rsidRDefault="00D37B15" w:rsidP="00D37B15">
      <w:pPr>
        <w:spacing w:line="256" w:lineRule="auto"/>
        <w:jc w:val="both"/>
        <w:rPr>
          <w:rFonts w:cstheme="minorHAnsi"/>
          <w:sz w:val="24"/>
          <w:szCs w:val="24"/>
          <w:lang w:val="pl-PL"/>
        </w:rPr>
      </w:pPr>
      <w:r w:rsidRPr="00EC6E3A">
        <w:rPr>
          <w:rFonts w:cstheme="minorHAnsi"/>
          <w:sz w:val="24"/>
          <w:szCs w:val="24"/>
        </w:rPr>
        <w:t>Na temelju Zaključka o mjerama za pokretanje gospodarskih i drugih djelatnosti i aktivnosti u uvjetima proglašene epidemije bolesti COVID–19</w:t>
      </w:r>
      <w:r w:rsidRPr="00EC6E3A">
        <w:rPr>
          <w:rFonts w:cstheme="minorHAnsi"/>
          <w:b/>
          <w:sz w:val="24"/>
          <w:szCs w:val="24"/>
        </w:rPr>
        <w:t xml:space="preserve"> </w:t>
      </w:r>
      <w:r w:rsidRPr="00EC6E3A">
        <w:rPr>
          <w:rFonts w:cstheme="minorHAnsi"/>
          <w:sz w:val="24"/>
          <w:szCs w:val="24"/>
        </w:rPr>
        <w:t xml:space="preserve">Vlade Republike Hrvatske od 23. travnja 2020. godine, Uputama Hrvatskog zavoda za javno zdravstvo za sprječavanje i suzbijanje epidemije Covid-19 za ustanove ranog i predškolskog odgoja i obrazovanja te osnovnoškolske ustanove u kojima je osigurana mogućnost zbrinjavanja djece rane i predškolske dobi te učenika koji pohađaju razrednu nastavu te Preporukama Ministarstva znanosti i obrazovanja za organizaciju rada u razrednoj nastavi i uputama za vrednovanje i ocjenjivanje u mješovitom modelu nastave, a prije uključivanja učenika u razrednu </w:t>
      </w:r>
      <w:r>
        <w:rPr>
          <w:rFonts w:cstheme="minorHAnsi"/>
          <w:sz w:val="24"/>
          <w:szCs w:val="24"/>
        </w:rPr>
        <w:t xml:space="preserve">nastavu od 11. svibnja 2020. u </w:t>
      </w:r>
      <w:r w:rsidR="00E240E4" w:rsidRPr="00E240E4">
        <w:rPr>
          <w:rFonts w:cstheme="minorHAnsi"/>
          <w:sz w:val="24"/>
          <w:szCs w:val="24"/>
        </w:rPr>
        <w:t>O</w:t>
      </w:r>
      <w:r w:rsidR="00E240E4">
        <w:rPr>
          <w:rFonts w:cstheme="minorHAnsi"/>
          <w:sz w:val="24"/>
          <w:szCs w:val="24"/>
        </w:rPr>
        <w:t>Š</w:t>
      </w:r>
      <w:r w:rsidR="00E240E4" w:rsidRPr="00E240E4">
        <w:rPr>
          <w:rFonts w:cstheme="minorHAnsi"/>
          <w:sz w:val="24"/>
          <w:szCs w:val="24"/>
        </w:rPr>
        <w:t xml:space="preserve"> Dr. Vinka Žganca Vratišinec</w:t>
      </w:r>
      <w:r w:rsidRPr="00EC6E3A">
        <w:rPr>
          <w:rFonts w:cstheme="minorHAnsi"/>
          <w:sz w:val="24"/>
          <w:szCs w:val="24"/>
          <w:lang w:val="pl-PL"/>
        </w:rPr>
        <w:t>, ravnatelj Škole donosi</w:t>
      </w:r>
    </w:p>
    <w:p w:rsidR="00D37B15" w:rsidRPr="00EC6E3A" w:rsidRDefault="00D37B15" w:rsidP="00D37B15">
      <w:pPr>
        <w:spacing w:line="256" w:lineRule="auto"/>
        <w:jc w:val="both"/>
        <w:rPr>
          <w:rFonts w:cstheme="minorHAnsi"/>
          <w:lang w:val="pl-PL"/>
        </w:rPr>
      </w:pPr>
    </w:p>
    <w:p w:rsidR="00D37B15" w:rsidRPr="00EC6E3A" w:rsidRDefault="00D37B15" w:rsidP="00D37B15">
      <w:pPr>
        <w:spacing w:line="256" w:lineRule="auto"/>
        <w:jc w:val="both"/>
        <w:rPr>
          <w:rFonts w:cstheme="minorHAnsi"/>
          <w:lang w:val="pl-PL"/>
        </w:rPr>
      </w:pPr>
    </w:p>
    <w:p w:rsidR="00D37B15" w:rsidRPr="00EC6E3A" w:rsidRDefault="00D37B15" w:rsidP="00D37B15">
      <w:pPr>
        <w:spacing w:line="256" w:lineRule="auto"/>
        <w:jc w:val="center"/>
        <w:rPr>
          <w:rFonts w:cstheme="minorHAnsi"/>
          <w:b/>
          <w:sz w:val="36"/>
          <w:lang w:val="pl-PL"/>
        </w:rPr>
      </w:pPr>
    </w:p>
    <w:p w:rsidR="00D37B15" w:rsidRPr="00EC6E3A" w:rsidRDefault="00D37B15" w:rsidP="00D37B15">
      <w:pPr>
        <w:spacing w:line="256" w:lineRule="auto"/>
        <w:jc w:val="center"/>
        <w:rPr>
          <w:rFonts w:cstheme="minorHAnsi"/>
          <w:b/>
          <w:sz w:val="36"/>
          <w:lang w:val="pl-PL"/>
        </w:rPr>
      </w:pPr>
    </w:p>
    <w:p w:rsidR="00D37B15" w:rsidRPr="00EC6E3A" w:rsidRDefault="00D37B15" w:rsidP="00D37B15">
      <w:pPr>
        <w:spacing w:line="256" w:lineRule="auto"/>
        <w:jc w:val="center"/>
        <w:rPr>
          <w:rFonts w:cstheme="minorHAnsi"/>
          <w:b/>
          <w:sz w:val="36"/>
          <w:lang w:val="pl-PL"/>
        </w:rPr>
      </w:pPr>
      <w:r w:rsidRPr="00EC6E3A">
        <w:rPr>
          <w:rFonts w:cstheme="minorHAnsi"/>
          <w:b/>
          <w:sz w:val="36"/>
          <w:lang w:val="pl-PL"/>
        </w:rPr>
        <w:t>PROVEDBENI PLAN</w:t>
      </w:r>
    </w:p>
    <w:p w:rsidR="00D37B15" w:rsidRPr="00EC6E3A" w:rsidRDefault="00D37B15" w:rsidP="00D37B15">
      <w:pPr>
        <w:spacing w:line="256" w:lineRule="auto"/>
        <w:jc w:val="both"/>
        <w:rPr>
          <w:rFonts w:cstheme="minorHAnsi"/>
          <w:lang w:val="pl-PL"/>
        </w:rPr>
      </w:pPr>
    </w:p>
    <w:p w:rsidR="00D37B15" w:rsidRPr="00EC6E3A" w:rsidRDefault="00D37B15" w:rsidP="00D37B15">
      <w:pPr>
        <w:spacing w:line="256" w:lineRule="auto"/>
        <w:jc w:val="both"/>
        <w:rPr>
          <w:rFonts w:cstheme="minorHAnsi"/>
          <w:lang w:val="pl-PL"/>
        </w:rPr>
      </w:pPr>
    </w:p>
    <w:p w:rsidR="00D37B15" w:rsidRPr="00EC6E3A" w:rsidRDefault="00D37B15" w:rsidP="00D37B15">
      <w:pPr>
        <w:spacing w:line="256" w:lineRule="auto"/>
        <w:jc w:val="both"/>
        <w:rPr>
          <w:rFonts w:cstheme="minorHAnsi"/>
          <w:lang w:val="pl-PL"/>
        </w:rPr>
      </w:pPr>
    </w:p>
    <w:p w:rsidR="00D37B15" w:rsidRPr="00EC6E3A" w:rsidRDefault="00D37B15" w:rsidP="00D37B15">
      <w:pPr>
        <w:spacing w:line="256" w:lineRule="auto"/>
        <w:jc w:val="both"/>
        <w:rPr>
          <w:rFonts w:cstheme="minorHAnsi"/>
          <w:lang w:val="pl-PL"/>
        </w:rPr>
      </w:pPr>
    </w:p>
    <w:p w:rsidR="00D37B15" w:rsidRPr="00EC6E3A" w:rsidRDefault="00D37B15" w:rsidP="00D37B15">
      <w:pPr>
        <w:spacing w:line="256" w:lineRule="auto"/>
        <w:jc w:val="both"/>
        <w:rPr>
          <w:rFonts w:cstheme="minorHAnsi"/>
          <w:lang w:val="pl-PL"/>
        </w:rPr>
      </w:pPr>
    </w:p>
    <w:p w:rsidR="00D37B15" w:rsidRPr="00EC6E3A" w:rsidRDefault="00D37B15" w:rsidP="00D37B15">
      <w:pPr>
        <w:spacing w:line="256" w:lineRule="auto"/>
        <w:jc w:val="both"/>
        <w:rPr>
          <w:rFonts w:cstheme="minorHAnsi"/>
          <w:lang w:val="pl-PL"/>
        </w:rPr>
      </w:pPr>
    </w:p>
    <w:p w:rsidR="00D37B15" w:rsidRPr="00EC6E3A" w:rsidRDefault="00D37B15" w:rsidP="00D37B15">
      <w:pPr>
        <w:spacing w:line="256" w:lineRule="auto"/>
        <w:jc w:val="both"/>
        <w:rPr>
          <w:rFonts w:cstheme="minorHAnsi"/>
          <w:lang w:val="pl-PL"/>
        </w:rPr>
      </w:pPr>
      <w:r w:rsidRPr="00EC6E3A">
        <w:rPr>
          <w:rFonts w:cstheme="minorHAnsi"/>
          <w:lang w:val="pl-PL"/>
        </w:rPr>
        <w:t xml:space="preserve">U </w:t>
      </w:r>
      <w:r w:rsidR="00E240E4">
        <w:rPr>
          <w:rFonts w:cstheme="minorHAnsi"/>
          <w:lang w:val="pl-PL"/>
        </w:rPr>
        <w:t>Vratišincu</w:t>
      </w:r>
      <w:r w:rsidRPr="00EC6E3A">
        <w:rPr>
          <w:rFonts w:cstheme="minorHAnsi"/>
          <w:lang w:val="pl-PL"/>
        </w:rPr>
        <w:t xml:space="preserve">, </w:t>
      </w:r>
      <w:r>
        <w:rPr>
          <w:rFonts w:cstheme="minorHAnsi"/>
          <w:lang w:val="pl-PL"/>
        </w:rPr>
        <w:t>3.- 5</w:t>
      </w:r>
      <w:r w:rsidRPr="00EC6E3A">
        <w:rPr>
          <w:rFonts w:cstheme="minorHAnsi"/>
          <w:lang w:val="pl-PL"/>
        </w:rPr>
        <w:t>. svibnja 2020. godine</w:t>
      </w:r>
    </w:p>
    <w:p w:rsidR="00D37B15" w:rsidRDefault="00D37B15" w:rsidP="00D37B15">
      <w:pPr>
        <w:spacing w:line="256" w:lineRule="auto"/>
      </w:pPr>
    </w:p>
    <w:p w:rsidR="00D37B15" w:rsidRDefault="00D37B15" w:rsidP="00D37B15">
      <w:pPr>
        <w:spacing w:line="256" w:lineRule="auto"/>
      </w:pPr>
    </w:p>
    <w:p w:rsidR="00EE2C5A" w:rsidRDefault="00EE2C5A" w:rsidP="00D37B15">
      <w:pPr>
        <w:spacing w:line="256" w:lineRule="auto"/>
      </w:pPr>
      <w:bookmarkStart w:id="0" w:name="_GoBack"/>
      <w:bookmarkEnd w:id="0"/>
    </w:p>
    <w:p w:rsidR="00D37B15" w:rsidRDefault="00D37B15" w:rsidP="00D37B15">
      <w:pPr>
        <w:spacing w:line="256" w:lineRule="auto"/>
      </w:pPr>
    </w:p>
    <w:p w:rsidR="00D37B15" w:rsidRDefault="00D37B15" w:rsidP="00D37B15">
      <w:pPr>
        <w:spacing w:line="256" w:lineRule="auto"/>
      </w:pPr>
    </w:p>
    <w:p w:rsidR="00D37B15" w:rsidRPr="00EC6E3A" w:rsidRDefault="00D37B15" w:rsidP="00D37B15">
      <w:pPr>
        <w:spacing w:line="256" w:lineRule="auto"/>
        <w:jc w:val="both"/>
      </w:pPr>
      <w:r>
        <w:lastRenderedPageBreak/>
        <w:t xml:space="preserve">Provedbeni plan se odnosi na ustanovu </w:t>
      </w:r>
      <w:r w:rsidR="00E240E4" w:rsidRPr="00E240E4">
        <w:t>O</w:t>
      </w:r>
      <w:r w:rsidR="00E240E4">
        <w:t>Š</w:t>
      </w:r>
      <w:r w:rsidR="00E240E4" w:rsidRPr="00E240E4">
        <w:t xml:space="preserve"> Dr. Vinka Žganca Vratišinec</w:t>
      </w:r>
      <w:r>
        <w:t xml:space="preserve"> u kojoj je osigurana mogućnost zbrinjavanja učenika koji pohađaju razrednu nastavu, kao i za učenike kojima je dodijeljen pomoćnik u nastavi, a najranije od 11. svibnja 2020. godine. Upute HZJZ i Preporuke Ministarstva znanosti i obrazovanja pa shodno tome i ovaj Provedbeni plan pripremljeni su i primjenjivi za prva dva tjedna otvaranja škole za razrednu nastavu.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D37B15" w:rsidRPr="00427BF7" w:rsidTr="00944570">
        <w:tc>
          <w:tcPr>
            <w:tcW w:w="846" w:type="dxa"/>
          </w:tcPr>
          <w:p w:rsidR="00D37B15" w:rsidRPr="00427BF7" w:rsidRDefault="00D37B15" w:rsidP="00944570">
            <w:pPr>
              <w:rPr>
                <w:b/>
              </w:rPr>
            </w:pPr>
          </w:p>
        </w:tc>
        <w:tc>
          <w:tcPr>
            <w:tcW w:w="3684" w:type="dxa"/>
          </w:tcPr>
          <w:p w:rsidR="00D37B15" w:rsidRPr="00427BF7" w:rsidRDefault="00D37B15" w:rsidP="00944570">
            <w:pPr>
              <w:rPr>
                <w:b/>
              </w:rPr>
            </w:pPr>
            <w:r w:rsidRPr="00427BF7">
              <w:rPr>
                <w:b/>
              </w:rPr>
              <w:t>POSLOVI I ZADACI DO POČETKA NASTAVE U UČIONICAMA</w:t>
            </w:r>
          </w:p>
        </w:tc>
        <w:tc>
          <w:tcPr>
            <w:tcW w:w="2266" w:type="dxa"/>
          </w:tcPr>
          <w:p w:rsidR="00D37B15" w:rsidRPr="00427BF7" w:rsidRDefault="00D37B15" w:rsidP="00944570">
            <w:pPr>
              <w:rPr>
                <w:b/>
              </w:rPr>
            </w:pPr>
          </w:p>
        </w:tc>
        <w:tc>
          <w:tcPr>
            <w:tcW w:w="2266" w:type="dxa"/>
          </w:tcPr>
          <w:p w:rsidR="00D37B15" w:rsidRPr="00427BF7" w:rsidRDefault="00D37B15" w:rsidP="00944570">
            <w:pPr>
              <w:rPr>
                <w:b/>
              </w:rPr>
            </w:pP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Broj:</w:t>
            </w:r>
          </w:p>
        </w:tc>
        <w:tc>
          <w:tcPr>
            <w:tcW w:w="3684" w:type="dxa"/>
          </w:tcPr>
          <w:p w:rsidR="00D37B15" w:rsidRDefault="00D37B15" w:rsidP="00944570">
            <w:r>
              <w:t>Zadatak:</w:t>
            </w:r>
          </w:p>
        </w:tc>
        <w:tc>
          <w:tcPr>
            <w:tcW w:w="2266" w:type="dxa"/>
          </w:tcPr>
          <w:p w:rsidR="00D37B15" w:rsidRDefault="00D37B15" w:rsidP="00944570">
            <w:r>
              <w:t>Nositelj:</w:t>
            </w:r>
          </w:p>
        </w:tc>
        <w:tc>
          <w:tcPr>
            <w:tcW w:w="2266" w:type="dxa"/>
          </w:tcPr>
          <w:p w:rsidR="00D37B15" w:rsidRDefault="00D37B15" w:rsidP="00944570">
            <w:r>
              <w:t>Rok: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1.</w:t>
            </w:r>
          </w:p>
        </w:tc>
        <w:tc>
          <w:tcPr>
            <w:tcW w:w="3684" w:type="dxa"/>
          </w:tcPr>
          <w:p w:rsidR="00D37B15" w:rsidRDefault="00D37B15" w:rsidP="00944570">
            <w:r>
              <w:t>Izrada Provedbenog plana</w:t>
            </w:r>
          </w:p>
        </w:tc>
        <w:tc>
          <w:tcPr>
            <w:tcW w:w="2266" w:type="dxa"/>
          </w:tcPr>
          <w:p w:rsidR="00D37B15" w:rsidRDefault="00E240E4" w:rsidP="00944570">
            <w:r>
              <w:t>ravnatelj</w:t>
            </w:r>
          </w:p>
        </w:tc>
        <w:tc>
          <w:tcPr>
            <w:tcW w:w="2266" w:type="dxa"/>
          </w:tcPr>
          <w:p w:rsidR="00D37B15" w:rsidRDefault="00D37B15" w:rsidP="00944570">
            <w:r>
              <w:t>5.5.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2.</w:t>
            </w:r>
          </w:p>
        </w:tc>
        <w:tc>
          <w:tcPr>
            <w:tcW w:w="3684" w:type="dxa"/>
          </w:tcPr>
          <w:p w:rsidR="00D37B15" w:rsidRDefault="00D37B15" w:rsidP="00944570">
            <w:r>
              <w:t>Upoznavanje nastavnog i nenastavnog osoblja s Uputama HZJZ-a i Preporukama MZO-a</w:t>
            </w:r>
          </w:p>
        </w:tc>
        <w:tc>
          <w:tcPr>
            <w:tcW w:w="2266" w:type="dxa"/>
          </w:tcPr>
          <w:p w:rsidR="00D37B15" w:rsidRDefault="00E240E4" w:rsidP="00944570">
            <w:r>
              <w:t>ravnatelj</w:t>
            </w:r>
          </w:p>
        </w:tc>
        <w:tc>
          <w:tcPr>
            <w:tcW w:w="2266" w:type="dxa"/>
          </w:tcPr>
          <w:p w:rsidR="00D37B15" w:rsidRDefault="00D37B15" w:rsidP="00944570">
            <w:r>
              <w:t>3.5.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3.</w:t>
            </w:r>
          </w:p>
        </w:tc>
        <w:tc>
          <w:tcPr>
            <w:tcW w:w="3684" w:type="dxa"/>
          </w:tcPr>
          <w:p w:rsidR="00D37B15" w:rsidRDefault="00D37B15" w:rsidP="00944570">
            <w:r>
              <w:t>Analiza Uputa HZJZ i Preporuka MZO s tehničkim osobljem i delegiranje zaduženja</w:t>
            </w:r>
          </w:p>
        </w:tc>
        <w:tc>
          <w:tcPr>
            <w:tcW w:w="2266" w:type="dxa"/>
          </w:tcPr>
          <w:p w:rsidR="00D37B15" w:rsidRDefault="00D37B15" w:rsidP="00944570">
            <w:r>
              <w:t>Ravnatelj</w:t>
            </w:r>
          </w:p>
          <w:p w:rsidR="00D37B15" w:rsidRDefault="00D37B15" w:rsidP="00944570">
            <w:r>
              <w:t>Tehničko osoblje</w:t>
            </w:r>
          </w:p>
        </w:tc>
        <w:tc>
          <w:tcPr>
            <w:tcW w:w="2266" w:type="dxa"/>
          </w:tcPr>
          <w:p w:rsidR="00D37B15" w:rsidRDefault="00D37B15" w:rsidP="00944570">
            <w:r>
              <w:t>4.5.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4.</w:t>
            </w:r>
          </w:p>
        </w:tc>
        <w:tc>
          <w:tcPr>
            <w:tcW w:w="3684" w:type="dxa"/>
          </w:tcPr>
          <w:p w:rsidR="00D37B15" w:rsidRDefault="00D37B15" w:rsidP="00944570">
            <w:r>
              <w:t>Upoznavanje roditelja učenika od 1. do 4. razreda te učenika s pomoćnicima u nastavi predmetne nastave:</w:t>
            </w:r>
          </w:p>
          <w:p w:rsidR="00D37B15" w:rsidRDefault="00D37B15" w:rsidP="00944570">
            <w:r>
              <w:t xml:space="preserve">-  Upute HZJZ, preporuke MZO </w:t>
            </w:r>
          </w:p>
          <w:p w:rsidR="00D37B15" w:rsidRDefault="00D37B15" w:rsidP="00944570">
            <w:r>
              <w:t xml:space="preserve">-  mjere škole oko organizacije nastave </w:t>
            </w:r>
          </w:p>
          <w:p w:rsidR="00D37B15" w:rsidRDefault="00D37B15" w:rsidP="00944570">
            <w:r>
              <w:t xml:space="preserve"> - provođenje ankete i izjašnjavanje roditelja o upućivanju učenika na nastavu u školu</w:t>
            </w:r>
          </w:p>
        </w:tc>
        <w:tc>
          <w:tcPr>
            <w:tcW w:w="2266" w:type="dxa"/>
          </w:tcPr>
          <w:p w:rsidR="00D37B15" w:rsidRDefault="00D37B15" w:rsidP="00944570">
            <w:r>
              <w:t>Ravnatelj</w:t>
            </w:r>
          </w:p>
          <w:p w:rsidR="00D37B15" w:rsidRDefault="00D37B15" w:rsidP="00944570">
            <w:r>
              <w:t>Razredne učiteljice</w:t>
            </w:r>
          </w:p>
        </w:tc>
        <w:tc>
          <w:tcPr>
            <w:tcW w:w="2266" w:type="dxa"/>
          </w:tcPr>
          <w:p w:rsidR="00D37B15" w:rsidRDefault="00D37B15" w:rsidP="00944570">
            <w:r>
              <w:t>5.5.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5.</w:t>
            </w:r>
          </w:p>
        </w:tc>
        <w:tc>
          <w:tcPr>
            <w:tcW w:w="3684" w:type="dxa"/>
          </w:tcPr>
          <w:p w:rsidR="00D37B15" w:rsidRDefault="00D37B15" w:rsidP="00944570">
            <w:r>
              <w:t xml:space="preserve">Nabavka dezinfekcijskih i zaštitnih sredstava te sredstava za čišćenje, osiguravanje uvjeta sukladno Uputama HZJZ i Preporukama MZO </w:t>
            </w:r>
          </w:p>
        </w:tc>
        <w:tc>
          <w:tcPr>
            <w:tcW w:w="2266" w:type="dxa"/>
          </w:tcPr>
          <w:p w:rsidR="00D37B15" w:rsidRDefault="00D37B15" w:rsidP="00944570">
            <w:r>
              <w:t>Ravnatelj</w:t>
            </w:r>
          </w:p>
          <w:p w:rsidR="00D37B15" w:rsidRDefault="00D37B15" w:rsidP="00944570">
            <w:r>
              <w:t>Tehničko osoblje</w:t>
            </w:r>
          </w:p>
        </w:tc>
        <w:tc>
          <w:tcPr>
            <w:tcW w:w="2266" w:type="dxa"/>
          </w:tcPr>
          <w:p w:rsidR="00D37B15" w:rsidRDefault="00D37B15" w:rsidP="00944570">
            <w:r>
              <w:t>8.5.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/>
          <w:p w:rsidR="00D37B15" w:rsidRDefault="00D37B15" w:rsidP="00944570">
            <w:r>
              <w:t>6.</w:t>
            </w:r>
          </w:p>
        </w:tc>
        <w:tc>
          <w:tcPr>
            <w:tcW w:w="3684" w:type="dxa"/>
          </w:tcPr>
          <w:p w:rsidR="00D37B15" w:rsidRDefault="00D37B15" w:rsidP="00944570">
            <w:r>
              <w:t xml:space="preserve">Dezinfekcija i čišćenje svih školskih prostorija, vanjskog dvorišta, nabava i postavljanje </w:t>
            </w:r>
            <w:proofErr w:type="spellStart"/>
            <w:r>
              <w:t>dezibarijera</w:t>
            </w:r>
            <w:proofErr w:type="spellEnd"/>
            <w:r>
              <w:t xml:space="preserve"> i dozatora za dezinfekcijska sredstva</w:t>
            </w:r>
          </w:p>
        </w:tc>
        <w:tc>
          <w:tcPr>
            <w:tcW w:w="2266" w:type="dxa"/>
          </w:tcPr>
          <w:p w:rsidR="00D37B15" w:rsidRDefault="00D37B15" w:rsidP="00944570">
            <w:r>
              <w:t>Tehničko osoblje</w:t>
            </w:r>
          </w:p>
        </w:tc>
        <w:tc>
          <w:tcPr>
            <w:tcW w:w="2266" w:type="dxa"/>
          </w:tcPr>
          <w:p w:rsidR="00D37B15" w:rsidRDefault="00D37B15" w:rsidP="00944570">
            <w:r>
              <w:t>8.5.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/>
          <w:p w:rsidR="00D37B15" w:rsidRDefault="00D37B15" w:rsidP="00944570">
            <w:r>
              <w:t>7.</w:t>
            </w:r>
          </w:p>
        </w:tc>
        <w:tc>
          <w:tcPr>
            <w:tcW w:w="3684" w:type="dxa"/>
          </w:tcPr>
          <w:p w:rsidR="00D37B15" w:rsidRDefault="00D37B15" w:rsidP="00944570">
            <w:r>
              <w:t>Priprema menija školske prehrane i nabavka namirnica, priprema za podjelu hrane u učionicama</w:t>
            </w:r>
          </w:p>
        </w:tc>
        <w:tc>
          <w:tcPr>
            <w:tcW w:w="2266" w:type="dxa"/>
          </w:tcPr>
          <w:p w:rsidR="00D37B15" w:rsidRDefault="00D37B15" w:rsidP="00944570">
            <w:r>
              <w:t>Kuhar</w:t>
            </w:r>
            <w:r w:rsidR="00E240E4">
              <w:t>ica</w:t>
            </w:r>
          </w:p>
        </w:tc>
        <w:tc>
          <w:tcPr>
            <w:tcW w:w="2266" w:type="dxa"/>
          </w:tcPr>
          <w:p w:rsidR="00D37B15" w:rsidRDefault="00D37B15" w:rsidP="00944570">
            <w:r>
              <w:t>8.5.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8.</w:t>
            </w:r>
          </w:p>
        </w:tc>
        <w:tc>
          <w:tcPr>
            <w:tcW w:w="3684" w:type="dxa"/>
          </w:tcPr>
          <w:p w:rsidR="00D37B15" w:rsidRDefault="00D37B15" w:rsidP="00944570">
            <w:r>
              <w:t>Predaja rezultata ankete o dolasku učenika na nastavu u školu</w:t>
            </w:r>
          </w:p>
        </w:tc>
        <w:tc>
          <w:tcPr>
            <w:tcW w:w="2266" w:type="dxa"/>
          </w:tcPr>
          <w:p w:rsidR="00D37B15" w:rsidRDefault="00D37B15" w:rsidP="00944570">
            <w:r>
              <w:t>Razredne učiteljice</w:t>
            </w:r>
          </w:p>
        </w:tc>
        <w:tc>
          <w:tcPr>
            <w:tcW w:w="2266" w:type="dxa"/>
          </w:tcPr>
          <w:p w:rsidR="00D37B15" w:rsidRDefault="00D37B15" w:rsidP="00944570">
            <w:r>
              <w:t>5.5.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/>
          <w:p w:rsidR="00D37B15" w:rsidRDefault="00D37B15" w:rsidP="00944570"/>
          <w:p w:rsidR="00D37B15" w:rsidRDefault="00D37B15" w:rsidP="00944570"/>
          <w:p w:rsidR="00D37B15" w:rsidRDefault="00D37B15" w:rsidP="00944570"/>
          <w:p w:rsidR="00D37B15" w:rsidRDefault="00D37B15" w:rsidP="00944570">
            <w:r>
              <w:t>9.</w:t>
            </w:r>
          </w:p>
        </w:tc>
        <w:tc>
          <w:tcPr>
            <w:tcW w:w="3684" w:type="dxa"/>
          </w:tcPr>
          <w:p w:rsidR="00D37B15" w:rsidRDefault="00D37B15" w:rsidP="00944570">
            <w:r>
              <w:t>Anketa roditeljima učenika s pomoćnicima u nastavi oko mogućnosti dolaska učenika u školu. Komunikacija s pomoćnicima u nastavi oko moguće organizacije i dolaska učenika u školu</w:t>
            </w:r>
          </w:p>
        </w:tc>
        <w:tc>
          <w:tcPr>
            <w:tcW w:w="2266" w:type="dxa"/>
          </w:tcPr>
          <w:p w:rsidR="00D37B15" w:rsidRDefault="00D37B15" w:rsidP="00944570">
            <w:r>
              <w:t>Ravnatelj</w:t>
            </w:r>
          </w:p>
          <w:p w:rsidR="00D37B15" w:rsidRDefault="00D37B15" w:rsidP="00944570">
            <w:r>
              <w:t>Razrednici</w:t>
            </w:r>
          </w:p>
          <w:p w:rsidR="00D37B15" w:rsidRDefault="00D37B15" w:rsidP="00944570">
            <w:r>
              <w:t>Školska pedagoginja</w:t>
            </w:r>
          </w:p>
        </w:tc>
        <w:tc>
          <w:tcPr>
            <w:tcW w:w="2266" w:type="dxa"/>
          </w:tcPr>
          <w:p w:rsidR="00D37B15" w:rsidRDefault="00D37B15" w:rsidP="00944570">
            <w:r>
              <w:t>5.5.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/>
          <w:p w:rsidR="00D37B15" w:rsidRDefault="00D37B15" w:rsidP="00944570"/>
          <w:p w:rsidR="00D37B15" w:rsidRDefault="00D37B15" w:rsidP="00944570"/>
          <w:p w:rsidR="00D37B15" w:rsidRDefault="00D37B15" w:rsidP="00944570"/>
          <w:p w:rsidR="00D37B15" w:rsidRDefault="00D37B15" w:rsidP="00944570"/>
          <w:p w:rsidR="00D37B15" w:rsidRDefault="00D37B15" w:rsidP="00944570"/>
          <w:p w:rsidR="00D37B15" w:rsidRDefault="00D37B15" w:rsidP="00944570">
            <w:r>
              <w:t>10.</w:t>
            </w:r>
          </w:p>
        </w:tc>
        <w:tc>
          <w:tcPr>
            <w:tcW w:w="3684" w:type="dxa"/>
          </w:tcPr>
          <w:p w:rsidR="00D37B15" w:rsidRDefault="00D37B15" w:rsidP="00944570">
            <w:r>
              <w:t>Razredno vijeće razredne nastave</w:t>
            </w:r>
          </w:p>
          <w:p w:rsidR="00D37B15" w:rsidRDefault="00D37B15" w:rsidP="00944570">
            <w:r>
              <w:t>- dogovor oko organizacije nastave temeljem rezultata ankete</w:t>
            </w:r>
          </w:p>
          <w:p w:rsidR="00D37B15" w:rsidRDefault="00D37B15" w:rsidP="00944570">
            <w:r>
              <w:t xml:space="preserve">- formiranje odgojno-obrazovnih skupina-definiranje načina rada u skupinama (satnica dolaska, raspored </w:t>
            </w:r>
            <w:r>
              <w:lastRenderedPageBreak/>
              <w:t>sati, organizacija online roditeljskih sastanaka)</w:t>
            </w:r>
          </w:p>
        </w:tc>
        <w:tc>
          <w:tcPr>
            <w:tcW w:w="2266" w:type="dxa"/>
          </w:tcPr>
          <w:p w:rsidR="00D37B15" w:rsidRDefault="00D37B15" w:rsidP="00944570">
            <w:r>
              <w:lastRenderedPageBreak/>
              <w:t>Ravnatelj</w:t>
            </w:r>
          </w:p>
          <w:p w:rsidR="00D37B15" w:rsidRDefault="00D37B15" w:rsidP="00944570">
            <w:r>
              <w:t>Razredno vijeće</w:t>
            </w:r>
          </w:p>
        </w:tc>
        <w:tc>
          <w:tcPr>
            <w:tcW w:w="2266" w:type="dxa"/>
          </w:tcPr>
          <w:p w:rsidR="00D37B15" w:rsidRDefault="00D37B15" w:rsidP="00944570">
            <w:r>
              <w:t>6.5.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/>
          <w:p w:rsidR="00D37B15" w:rsidRDefault="00D37B15" w:rsidP="00944570"/>
          <w:p w:rsidR="00D37B15" w:rsidRDefault="00D37B15" w:rsidP="00944570"/>
          <w:p w:rsidR="00D37B15" w:rsidRDefault="00D37B15" w:rsidP="00944570"/>
          <w:p w:rsidR="00D37B15" w:rsidRDefault="00D37B15" w:rsidP="00944570"/>
          <w:p w:rsidR="00D37B15" w:rsidRDefault="00D37B15" w:rsidP="00944570">
            <w:r>
              <w:t>11.</w:t>
            </w:r>
          </w:p>
        </w:tc>
        <w:tc>
          <w:tcPr>
            <w:tcW w:w="3684" w:type="dxa"/>
          </w:tcPr>
          <w:p w:rsidR="00D37B15" w:rsidRDefault="00D37B15" w:rsidP="00944570">
            <w:r>
              <w:t>Organizacija online roditeljskog sastanka – upoznavanje roditelja s načinom rada i njihovim obavezama kod kuće (mjerenje temperature djeteta, priprema nastavnih materijala, torbe, upute o ponašanju)</w:t>
            </w:r>
          </w:p>
        </w:tc>
        <w:tc>
          <w:tcPr>
            <w:tcW w:w="2266" w:type="dxa"/>
          </w:tcPr>
          <w:p w:rsidR="00D37B15" w:rsidRDefault="00D37B15" w:rsidP="00944570">
            <w:r>
              <w:t>Razredne učiteljice</w:t>
            </w:r>
          </w:p>
        </w:tc>
        <w:tc>
          <w:tcPr>
            <w:tcW w:w="2266" w:type="dxa"/>
          </w:tcPr>
          <w:p w:rsidR="00D37B15" w:rsidRDefault="00D37B15" w:rsidP="00944570">
            <w:r>
              <w:t>8.5.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/>
          <w:p w:rsidR="00D37B15" w:rsidRDefault="00D37B15" w:rsidP="00944570"/>
          <w:p w:rsidR="00D37B15" w:rsidRDefault="00D37B15" w:rsidP="00944570">
            <w:r>
              <w:t>12.</w:t>
            </w:r>
          </w:p>
        </w:tc>
        <w:tc>
          <w:tcPr>
            <w:tcW w:w="3684" w:type="dxa"/>
          </w:tcPr>
          <w:p w:rsidR="00D37B15" w:rsidRDefault="00D37B15" w:rsidP="00944570">
            <w:r>
              <w:t xml:space="preserve">Dnevna komunikacija s predmetnim učiteljima u razrednoj i predmetnoj nastavi po pitanjima vezanim uz organizaciju nastave u školi. </w:t>
            </w:r>
          </w:p>
        </w:tc>
        <w:tc>
          <w:tcPr>
            <w:tcW w:w="2266" w:type="dxa"/>
          </w:tcPr>
          <w:p w:rsidR="00D37B15" w:rsidRDefault="00D37B15" w:rsidP="00E240E4">
            <w:r>
              <w:t>Ravnatelj</w:t>
            </w:r>
          </w:p>
        </w:tc>
        <w:tc>
          <w:tcPr>
            <w:tcW w:w="2266" w:type="dxa"/>
          </w:tcPr>
          <w:p w:rsidR="00D37B15" w:rsidRDefault="00D37B15" w:rsidP="00944570">
            <w:r>
              <w:t>8.5.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13.</w:t>
            </w:r>
          </w:p>
        </w:tc>
        <w:tc>
          <w:tcPr>
            <w:tcW w:w="3684" w:type="dxa"/>
          </w:tcPr>
          <w:p w:rsidR="00D37B15" w:rsidRDefault="00D37B15" w:rsidP="00944570">
            <w:r>
              <w:t>Izrada dnevnog i tjednog rada po skupinama</w:t>
            </w:r>
          </w:p>
        </w:tc>
        <w:tc>
          <w:tcPr>
            <w:tcW w:w="2266" w:type="dxa"/>
          </w:tcPr>
          <w:p w:rsidR="00D37B15" w:rsidRDefault="00D37B15" w:rsidP="00944570">
            <w:r>
              <w:t>Razredne učiteljice</w:t>
            </w:r>
          </w:p>
        </w:tc>
        <w:tc>
          <w:tcPr>
            <w:tcW w:w="2266" w:type="dxa"/>
          </w:tcPr>
          <w:p w:rsidR="00D37B15" w:rsidRDefault="00D37B15" w:rsidP="00944570">
            <w:r>
              <w:t>8.5.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 xml:space="preserve">14. </w:t>
            </w:r>
          </w:p>
        </w:tc>
        <w:tc>
          <w:tcPr>
            <w:tcW w:w="3684" w:type="dxa"/>
          </w:tcPr>
          <w:p w:rsidR="00D37B15" w:rsidRDefault="00D37B15" w:rsidP="00944570">
            <w:r>
              <w:t>Komunikacija s osnivačem oko prijevoza učenika. Komunikacija sa stožerom oko potreba i specifičnih okolnosti (po potrebi)</w:t>
            </w:r>
          </w:p>
        </w:tc>
        <w:tc>
          <w:tcPr>
            <w:tcW w:w="2266" w:type="dxa"/>
          </w:tcPr>
          <w:p w:rsidR="00D37B15" w:rsidRDefault="00D37B15" w:rsidP="00E240E4">
            <w:r>
              <w:t>Ravnatelj</w:t>
            </w:r>
          </w:p>
        </w:tc>
        <w:tc>
          <w:tcPr>
            <w:tcW w:w="2266" w:type="dxa"/>
          </w:tcPr>
          <w:p w:rsidR="00D37B15" w:rsidRDefault="00D37B15" w:rsidP="00944570">
            <w:r>
              <w:t>7.5.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15.</w:t>
            </w:r>
          </w:p>
        </w:tc>
        <w:tc>
          <w:tcPr>
            <w:tcW w:w="3684" w:type="dxa"/>
          </w:tcPr>
          <w:p w:rsidR="00D37B15" w:rsidRDefault="00D37B15" w:rsidP="00944570">
            <w:r>
              <w:t>Priprema potrebne dokumentacije (evidencijska knjiga o temperaturi i simptomima, obavijesti za ulazna vrata za roditelje i vanjske suradnike)</w:t>
            </w:r>
          </w:p>
        </w:tc>
        <w:tc>
          <w:tcPr>
            <w:tcW w:w="2266" w:type="dxa"/>
          </w:tcPr>
          <w:p w:rsidR="00D37B15" w:rsidRDefault="00D37B15" w:rsidP="00944570">
            <w:r>
              <w:t>Ravnatelj</w:t>
            </w:r>
          </w:p>
          <w:p w:rsidR="00D37B15" w:rsidRDefault="00D37B15" w:rsidP="00944570">
            <w:r>
              <w:t>Tajništvo</w:t>
            </w:r>
          </w:p>
        </w:tc>
        <w:tc>
          <w:tcPr>
            <w:tcW w:w="2266" w:type="dxa"/>
          </w:tcPr>
          <w:p w:rsidR="00D37B15" w:rsidRDefault="00D37B15" w:rsidP="00944570">
            <w:r>
              <w:t>8.5.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/>
          <w:p w:rsidR="00D37B15" w:rsidRDefault="00D37B15" w:rsidP="00944570">
            <w:r>
              <w:t>16.</w:t>
            </w:r>
          </w:p>
        </w:tc>
        <w:tc>
          <w:tcPr>
            <w:tcW w:w="3684" w:type="dxa"/>
          </w:tcPr>
          <w:p w:rsidR="00D37B15" w:rsidRDefault="00D37B15" w:rsidP="00944570">
            <w:r>
              <w:t xml:space="preserve">Predaja potpisanih izjava ravnateljici </w:t>
            </w:r>
          </w:p>
        </w:tc>
        <w:tc>
          <w:tcPr>
            <w:tcW w:w="2266" w:type="dxa"/>
          </w:tcPr>
          <w:p w:rsidR="00D37B15" w:rsidRDefault="00D37B15" w:rsidP="00E240E4">
            <w:r>
              <w:t>Ravnatelj</w:t>
            </w:r>
          </w:p>
        </w:tc>
        <w:tc>
          <w:tcPr>
            <w:tcW w:w="2266" w:type="dxa"/>
          </w:tcPr>
          <w:p w:rsidR="00D37B15" w:rsidRDefault="00D37B15" w:rsidP="00944570">
            <w:r>
              <w:t>Mailom do 8.5., iznimno 11.5. prije početka nastave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 xml:space="preserve">17. </w:t>
            </w:r>
          </w:p>
          <w:p w:rsidR="00D37B15" w:rsidRDefault="00D37B15" w:rsidP="00944570"/>
        </w:tc>
        <w:tc>
          <w:tcPr>
            <w:tcW w:w="3684" w:type="dxa"/>
          </w:tcPr>
          <w:p w:rsidR="00D37B15" w:rsidRDefault="00D37B15" w:rsidP="00944570">
            <w:proofErr w:type="spellStart"/>
            <w:r>
              <w:t>Webinar</w:t>
            </w:r>
            <w:proofErr w:type="spellEnd"/>
            <w:r>
              <w:t xml:space="preserve"> o Uputama HZJZ</w:t>
            </w:r>
          </w:p>
        </w:tc>
        <w:tc>
          <w:tcPr>
            <w:tcW w:w="2266" w:type="dxa"/>
          </w:tcPr>
          <w:p w:rsidR="00D37B15" w:rsidRDefault="00D37B15" w:rsidP="00944570">
            <w:r>
              <w:t>HZJZ</w:t>
            </w:r>
          </w:p>
        </w:tc>
        <w:tc>
          <w:tcPr>
            <w:tcW w:w="2266" w:type="dxa"/>
          </w:tcPr>
          <w:p w:rsidR="00D37B15" w:rsidRDefault="00D37B15" w:rsidP="00944570">
            <w:r>
              <w:t>8.5.</w:t>
            </w:r>
          </w:p>
        </w:tc>
      </w:tr>
      <w:tr w:rsidR="00D37B15" w:rsidRPr="005A16AF" w:rsidTr="00944570">
        <w:tc>
          <w:tcPr>
            <w:tcW w:w="846" w:type="dxa"/>
          </w:tcPr>
          <w:p w:rsidR="00D37B15" w:rsidRPr="005A16AF" w:rsidRDefault="00D37B15" w:rsidP="00944570">
            <w:pPr>
              <w:rPr>
                <w:b/>
              </w:rPr>
            </w:pPr>
          </w:p>
        </w:tc>
        <w:tc>
          <w:tcPr>
            <w:tcW w:w="3684" w:type="dxa"/>
          </w:tcPr>
          <w:p w:rsidR="00D37B15" w:rsidRPr="005A16AF" w:rsidRDefault="00D37B15" w:rsidP="00944570">
            <w:pPr>
              <w:rPr>
                <w:b/>
              </w:rPr>
            </w:pPr>
            <w:r w:rsidRPr="005A16AF">
              <w:rPr>
                <w:b/>
              </w:rPr>
              <w:t>ZADACI ZA VRIJEME NASTAVE U ŠKOLI</w:t>
            </w:r>
          </w:p>
        </w:tc>
        <w:tc>
          <w:tcPr>
            <w:tcW w:w="2266" w:type="dxa"/>
          </w:tcPr>
          <w:p w:rsidR="00D37B15" w:rsidRPr="005A16AF" w:rsidRDefault="00D37B15" w:rsidP="00944570">
            <w:pPr>
              <w:rPr>
                <w:b/>
              </w:rPr>
            </w:pPr>
          </w:p>
        </w:tc>
        <w:tc>
          <w:tcPr>
            <w:tcW w:w="2266" w:type="dxa"/>
          </w:tcPr>
          <w:p w:rsidR="00D37B15" w:rsidRPr="005A16AF" w:rsidRDefault="00D37B15" w:rsidP="00944570">
            <w:pPr>
              <w:rPr>
                <w:b/>
              </w:rPr>
            </w:pP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1.</w:t>
            </w:r>
          </w:p>
        </w:tc>
        <w:tc>
          <w:tcPr>
            <w:tcW w:w="3684" w:type="dxa"/>
          </w:tcPr>
          <w:p w:rsidR="00D37B15" w:rsidRDefault="00D37B15" w:rsidP="00944570">
            <w:r>
              <w:t>Prihvat učenika na ulazu u školu</w:t>
            </w:r>
          </w:p>
        </w:tc>
        <w:tc>
          <w:tcPr>
            <w:tcW w:w="2266" w:type="dxa"/>
          </w:tcPr>
          <w:p w:rsidR="00D37B15" w:rsidRDefault="00D37B15" w:rsidP="00944570">
            <w:r>
              <w:t>Razredne učiteljice</w:t>
            </w:r>
          </w:p>
        </w:tc>
        <w:tc>
          <w:tcPr>
            <w:tcW w:w="2266" w:type="dxa"/>
          </w:tcPr>
          <w:p w:rsidR="00D37B15" w:rsidRDefault="00D37B15" w:rsidP="00944570">
            <w:r>
              <w:t>kontinuirano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2.</w:t>
            </w:r>
          </w:p>
        </w:tc>
        <w:tc>
          <w:tcPr>
            <w:tcW w:w="3684" w:type="dxa"/>
          </w:tcPr>
          <w:p w:rsidR="00D37B15" w:rsidRDefault="00D37B15" w:rsidP="00944570">
            <w:r>
              <w:t>Edukacija učenika</w:t>
            </w:r>
          </w:p>
        </w:tc>
        <w:tc>
          <w:tcPr>
            <w:tcW w:w="2266" w:type="dxa"/>
          </w:tcPr>
          <w:p w:rsidR="00D37B15" w:rsidRDefault="00D37B15" w:rsidP="00944570">
            <w:r>
              <w:t>Razredne učiteljice</w:t>
            </w:r>
          </w:p>
        </w:tc>
        <w:tc>
          <w:tcPr>
            <w:tcW w:w="2266" w:type="dxa"/>
          </w:tcPr>
          <w:p w:rsidR="00D37B15" w:rsidRDefault="00D37B15" w:rsidP="00944570">
            <w:r>
              <w:t>kontinuirano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3.</w:t>
            </w:r>
          </w:p>
        </w:tc>
        <w:tc>
          <w:tcPr>
            <w:tcW w:w="3684" w:type="dxa"/>
          </w:tcPr>
          <w:p w:rsidR="00D37B15" w:rsidRDefault="00D37B15" w:rsidP="00944570">
            <w:r>
              <w:t>Održavanje školskih prostorija, dvorišta i vanjskih sportskih terena, provjetravanje i čišćenje</w:t>
            </w:r>
          </w:p>
        </w:tc>
        <w:tc>
          <w:tcPr>
            <w:tcW w:w="2266" w:type="dxa"/>
          </w:tcPr>
          <w:p w:rsidR="00D37B15" w:rsidRDefault="00D37B15" w:rsidP="00944570">
            <w:r>
              <w:t>Spremačice, domar</w:t>
            </w:r>
          </w:p>
        </w:tc>
        <w:tc>
          <w:tcPr>
            <w:tcW w:w="2266" w:type="dxa"/>
          </w:tcPr>
          <w:p w:rsidR="00D37B15" w:rsidRDefault="00D37B15" w:rsidP="00944570"/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4.</w:t>
            </w:r>
          </w:p>
        </w:tc>
        <w:tc>
          <w:tcPr>
            <w:tcW w:w="3684" w:type="dxa"/>
          </w:tcPr>
          <w:p w:rsidR="00D37B15" w:rsidRDefault="00D37B15" w:rsidP="00944570">
            <w:r>
              <w:t>Prihvat dostave (izuzev za školsku kuhinju)</w:t>
            </w:r>
          </w:p>
        </w:tc>
        <w:tc>
          <w:tcPr>
            <w:tcW w:w="2266" w:type="dxa"/>
          </w:tcPr>
          <w:p w:rsidR="00D37B15" w:rsidRDefault="00D37B15" w:rsidP="00944570">
            <w:r>
              <w:t>Domar</w:t>
            </w:r>
          </w:p>
        </w:tc>
        <w:tc>
          <w:tcPr>
            <w:tcW w:w="2266" w:type="dxa"/>
          </w:tcPr>
          <w:p w:rsidR="00D37B15" w:rsidRDefault="00D37B15" w:rsidP="00944570">
            <w:r>
              <w:t>kontinuirano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5.</w:t>
            </w:r>
          </w:p>
        </w:tc>
        <w:tc>
          <w:tcPr>
            <w:tcW w:w="3684" w:type="dxa"/>
          </w:tcPr>
          <w:p w:rsidR="00D37B15" w:rsidRDefault="00D37B15" w:rsidP="00944570">
            <w:r>
              <w:t>Kretanje učenika po školi</w:t>
            </w:r>
          </w:p>
        </w:tc>
        <w:tc>
          <w:tcPr>
            <w:tcW w:w="2266" w:type="dxa"/>
          </w:tcPr>
          <w:p w:rsidR="00D37B15" w:rsidRDefault="00D37B15" w:rsidP="00944570">
            <w:r>
              <w:t>Razredne učiteljice</w:t>
            </w:r>
          </w:p>
        </w:tc>
        <w:tc>
          <w:tcPr>
            <w:tcW w:w="2266" w:type="dxa"/>
          </w:tcPr>
          <w:p w:rsidR="00D37B15" w:rsidRDefault="00D37B15" w:rsidP="00944570">
            <w:r>
              <w:t>kontinuirano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6.</w:t>
            </w:r>
          </w:p>
        </w:tc>
        <w:tc>
          <w:tcPr>
            <w:tcW w:w="3684" w:type="dxa"/>
          </w:tcPr>
          <w:p w:rsidR="00D37B15" w:rsidRDefault="00D37B15" w:rsidP="00944570">
            <w:r>
              <w:t>Rad s učenicima i pomoćnicima u nastavi. Izrada plana rada i zadataka za pomoćnike u nastavi</w:t>
            </w:r>
          </w:p>
        </w:tc>
        <w:tc>
          <w:tcPr>
            <w:tcW w:w="2266" w:type="dxa"/>
          </w:tcPr>
          <w:p w:rsidR="00D37B15" w:rsidRDefault="00D37B15" w:rsidP="00944570">
            <w:r>
              <w:t>Školska pedagoginja</w:t>
            </w:r>
          </w:p>
        </w:tc>
        <w:tc>
          <w:tcPr>
            <w:tcW w:w="2266" w:type="dxa"/>
          </w:tcPr>
          <w:p w:rsidR="00D37B15" w:rsidRDefault="00D37B15" w:rsidP="00944570">
            <w:r>
              <w:t>kontinuirano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7.</w:t>
            </w:r>
          </w:p>
        </w:tc>
        <w:tc>
          <w:tcPr>
            <w:tcW w:w="3684" w:type="dxa"/>
          </w:tcPr>
          <w:p w:rsidR="00D37B15" w:rsidRDefault="00D37B15" w:rsidP="00944570">
            <w:r>
              <w:t>Nabava nastavnih sredstava, sredstava za čišćenje i dezinfekciju te zaštitnih sredstava</w:t>
            </w:r>
          </w:p>
        </w:tc>
        <w:tc>
          <w:tcPr>
            <w:tcW w:w="2266" w:type="dxa"/>
          </w:tcPr>
          <w:p w:rsidR="00D37B15" w:rsidRDefault="00D37B15" w:rsidP="00E240E4">
            <w:r>
              <w:t>Ravnatelj</w:t>
            </w:r>
          </w:p>
        </w:tc>
        <w:tc>
          <w:tcPr>
            <w:tcW w:w="2266" w:type="dxa"/>
          </w:tcPr>
          <w:p w:rsidR="00D37B15" w:rsidRDefault="00D37B15" w:rsidP="00944570">
            <w:r>
              <w:t>kontinuirano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8.</w:t>
            </w:r>
          </w:p>
        </w:tc>
        <w:tc>
          <w:tcPr>
            <w:tcW w:w="3684" w:type="dxa"/>
          </w:tcPr>
          <w:p w:rsidR="00D37B15" w:rsidRDefault="00D37B15" w:rsidP="00944570">
            <w:r>
              <w:t>Evidencija o tjelesnoj temperaturi djelatnika i simptomima</w:t>
            </w:r>
          </w:p>
        </w:tc>
        <w:tc>
          <w:tcPr>
            <w:tcW w:w="2266" w:type="dxa"/>
          </w:tcPr>
          <w:p w:rsidR="00D37B15" w:rsidRDefault="00D37B15" w:rsidP="00E240E4">
            <w:r>
              <w:t>ravnatelj</w:t>
            </w:r>
          </w:p>
        </w:tc>
        <w:tc>
          <w:tcPr>
            <w:tcW w:w="2266" w:type="dxa"/>
          </w:tcPr>
          <w:p w:rsidR="00D37B15" w:rsidRDefault="00D37B15" w:rsidP="00944570">
            <w:r>
              <w:t>kontinuirano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9.</w:t>
            </w:r>
          </w:p>
        </w:tc>
        <w:tc>
          <w:tcPr>
            <w:tcW w:w="3684" w:type="dxa"/>
          </w:tcPr>
          <w:p w:rsidR="00D37B15" w:rsidRDefault="00D37B15" w:rsidP="00944570">
            <w:r>
              <w:t xml:space="preserve">Komunikacija s roditeljima, vanjskim suradnicima i </w:t>
            </w:r>
            <w:proofErr w:type="spellStart"/>
            <w:r>
              <w:t>sutanovama</w:t>
            </w:r>
            <w:proofErr w:type="spellEnd"/>
          </w:p>
        </w:tc>
        <w:tc>
          <w:tcPr>
            <w:tcW w:w="2266" w:type="dxa"/>
          </w:tcPr>
          <w:p w:rsidR="00D37B15" w:rsidRDefault="00D37B15" w:rsidP="00E240E4">
            <w:r>
              <w:t>Ravnatelj, razredne učiteljice</w:t>
            </w:r>
          </w:p>
        </w:tc>
        <w:tc>
          <w:tcPr>
            <w:tcW w:w="2266" w:type="dxa"/>
          </w:tcPr>
          <w:p w:rsidR="00D37B15" w:rsidRDefault="00D37B15" w:rsidP="00944570">
            <w:r>
              <w:t>kontinuirano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10.</w:t>
            </w:r>
          </w:p>
        </w:tc>
        <w:tc>
          <w:tcPr>
            <w:tcW w:w="3684" w:type="dxa"/>
          </w:tcPr>
          <w:p w:rsidR="00D37B15" w:rsidRDefault="00D37B15" w:rsidP="00944570">
            <w:r>
              <w:t>Praćenje ostvarivanja Provedbenog plana, izmjene i dopune</w:t>
            </w:r>
          </w:p>
        </w:tc>
        <w:tc>
          <w:tcPr>
            <w:tcW w:w="2266" w:type="dxa"/>
          </w:tcPr>
          <w:p w:rsidR="00D37B15" w:rsidRDefault="00D37B15" w:rsidP="00E240E4">
            <w:r>
              <w:t>ravnatelj</w:t>
            </w:r>
          </w:p>
        </w:tc>
        <w:tc>
          <w:tcPr>
            <w:tcW w:w="2266" w:type="dxa"/>
          </w:tcPr>
          <w:p w:rsidR="00D37B15" w:rsidRDefault="00D37B15" w:rsidP="00944570">
            <w:r>
              <w:t>kontinuirano</w:t>
            </w:r>
          </w:p>
        </w:tc>
      </w:tr>
      <w:tr w:rsidR="00D37B15" w:rsidTr="00944570">
        <w:tc>
          <w:tcPr>
            <w:tcW w:w="846" w:type="dxa"/>
          </w:tcPr>
          <w:p w:rsidR="00D37B15" w:rsidRDefault="00D37B15" w:rsidP="00944570">
            <w:r>
              <w:t>11.</w:t>
            </w:r>
          </w:p>
        </w:tc>
        <w:tc>
          <w:tcPr>
            <w:tcW w:w="3684" w:type="dxa"/>
          </w:tcPr>
          <w:p w:rsidR="00D37B15" w:rsidRDefault="00D37B15" w:rsidP="00944570">
            <w:r>
              <w:t>Ostali nespomenuti poslovi po potrebi</w:t>
            </w:r>
          </w:p>
        </w:tc>
        <w:tc>
          <w:tcPr>
            <w:tcW w:w="2266" w:type="dxa"/>
          </w:tcPr>
          <w:p w:rsidR="00D37B15" w:rsidRDefault="00D37B15" w:rsidP="00944570"/>
        </w:tc>
        <w:tc>
          <w:tcPr>
            <w:tcW w:w="2266" w:type="dxa"/>
          </w:tcPr>
          <w:p w:rsidR="00D37B15" w:rsidRDefault="00D37B15" w:rsidP="00944570"/>
        </w:tc>
      </w:tr>
    </w:tbl>
    <w:p w:rsidR="00254C0D" w:rsidRDefault="00254C0D"/>
    <w:sectPr w:rsidR="0025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5"/>
    <w:rsid w:val="00254C0D"/>
    <w:rsid w:val="00D37B15"/>
    <w:rsid w:val="00E240E4"/>
    <w:rsid w:val="00EE2C5A"/>
    <w:rsid w:val="00F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3C20"/>
  <w15:chartTrackingRefBased/>
  <w15:docId w15:val="{922CDA4E-2BAB-4054-8251-17190A3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1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OŠ Vratišinec - tajnica</cp:lastModifiedBy>
  <cp:revision>4</cp:revision>
  <dcterms:created xsi:type="dcterms:W3CDTF">2020-05-07T06:10:00Z</dcterms:created>
  <dcterms:modified xsi:type="dcterms:W3CDTF">2020-05-07T06:12:00Z</dcterms:modified>
</cp:coreProperties>
</file>